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C71476" w:rsidRPr="00C71476">
        <w:t>Рука развивает мозг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C71476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C71476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C71476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C71476" w:rsidRPr="00C71476">
        <w:rPr>
          <w:b/>
          <w:sz w:val="28"/>
        </w:rPr>
        <w:t>Рука развивает мозг</w:t>
      </w:r>
      <w:r w:rsidR="00FF4BE5">
        <w:rPr>
          <w:b/>
          <w:sz w:val="28"/>
        </w:rPr>
        <w:t>»</w:t>
      </w:r>
    </w:p>
    <w:p w:rsidR="00C71476" w:rsidRDefault="00C71476">
      <w:pPr>
        <w:spacing w:before="161"/>
        <w:ind w:left="346" w:right="347"/>
        <w:jc w:val="center"/>
        <w:rPr>
          <w:b/>
          <w:sz w:val="28"/>
        </w:rPr>
      </w:pP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 xml:space="preserve">Одним из показателей и условий хорошего физического и нервно-психического развития ребенка является развитие его руки, кисти, как принято называть, мелкой пальцевой моторики. </w:t>
      </w:r>
      <w:proofErr w:type="gramStart"/>
      <w:r w:rsidRPr="00C71476">
        <w:rPr>
          <w:color w:val="181818"/>
          <w:sz w:val="28"/>
          <w:szCs w:val="28"/>
          <w:lang w:eastAsia="ru-RU"/>
        </w:rPr>
        <w:t>Исследователи доказали, что сенсомоторное (двигательное и сенсорное развитие составляет фундамент умственного развития.</w:t>
      </w:r>
      <w:proofErr w:type="gramEnd"/>
      <w:r w:rsidRPr="00C71476">
        <w:rPr>
          <w:color w:val="181818"/>
          <w:sz w:val="28"/>
          <w:szCs w:val="28"/>
          <w:lang w:eastAsia="ru-RU"/>
        </w:rPr>
        <w:t xml:space="preserve"> Ведь недаром существует выражение, что наш ум – находится на кончиках наших пальцев. Психологи отмечают, что умственные способности начинают формироваться очень рано и не сами собой, а по мере расширения его деятельности, в том числе общей двигательной и ручной</w:t>
      </w:r>
      <w:proofErr w:type="gramStart"/>
      <w:r w:rsidRPr="00C71476">
        <w:rPr>
          <w:color w:val="181818"/>
          <w:sz w:val="28"/>
          <w:szCs w:val="28"/>
          <w:lang w:eastAsia="ru-RU"/>
        </w:rPr>
        <w:t>..</w:t>
      </w:r>
      <w:proofErr w:type="gramEnd"/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Исследователи утверждают, что нигде познавательная деятельность не выявляется так ярко, как в движениях руки – органе чувственного познания.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Родителей и педагогов всегда волнует вопрос, как обеспечить полноценное развитие ребенка в дошкольном возрасте, как правильно подготовить ребенка к школе.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Установлено, развитие руки находится в тесной связи с развитием речи и мышлением ребенка.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Поэтому работа по развитию мелкой моторики должна начаться задолго до поступления в школу.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  Поэтому если мы хотим, чтобы наш ребенок был умным и способным, то нужно обратить внимание на развитие мелкой моторики.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Уделяя должное внимание упражнениям, играм, различным заданиям по развитию мелкой моторики и координации движений руки, мы решаем сразу две задачи: влияем на общее интеллектуальное развитие ребенка и готовим к овладению навыкам письма.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Необходимо, чтобы занятия приносили ребенку радость, были интересными и увлекательными.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Эффективно использовать при развитии мелкой моторики «Пальчиковые игры». Эти игры как бы отражают реальность окружающего мира. Пальчиковые игры – это инсценировка каких-либо рифмованных историй, сказок при помощи пальцев.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 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1.         </w:t>
      </w:r>
      <w:r w:rsidRPr="00C71476">
        <w:rPr>
          <w:b/>
          <w:bCs/>
          <w:color w:val="181818"/>
          <w:sz w:val="28"/>
          <w:szCs w:val="28"/>
          <w:lang w:eastAsia="ru-RU"/>
        </w:rPr>
        <w:t>Упражнение «Пальчики»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 xml:space="preserve">Первый пальчик </w:t>
      </w:r>
      <w:proofErr w:type="gramStart"/>
      <w:r w:rsidRPr="00C71476">
        <w:rPr>
          <w:color w:val="181818"/>
          <w:sz w:val="28"/>
          <w:szCs w:val="28"/>
          <w:lang w:eastAsia="ru-RU"/>
        </w:rPr>
        <w:t>–п</w:t>
      </w:r>
      <w:proofErr w:type="gramEnd"/>
      <w:r w:rsidRPr="00C71476">
        <w:rPr>
          <w:color w:val="181818"/>
          <w:sz w:val="28"/>
          <w:szCs w:val="28"/>
          <w:lang w:eastAsia="ru-RU"/>
        </w:rPr>
        <w:t>одержи,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181818"/>
          <w:sz w:val="28"/>
          <w:szCs w:val="28"/>
          <w:lang w:eastAsia="ru-RU"/>
        </w:rPr>
        <w:t>(хватаете за большой пальчик)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Второй пальчик покажи,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Третий пальчик – постучи,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Четвертый пальчик – поиграй,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Пятый тоже не зевай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Всей четверке помогай.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181818"/>
          <w:sz w:val="28"/>
          <w:szCs w:val="28"/>
          <w:lang w:eastAsia="ru-RU"/>
        </w:rPr>
        <w:t>(массировать каждый пальчик)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 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2.</w:t>
      </w:r>
      <w:r w:rsidRPr="00C71476">
        <w:rPr>
          <w:b/>
          <w:bCs/>
          <w:color w:val="181818"/>
          <w:sz w:val="28"/>
          <w:szCs w:val="28"/>
          <w:lang w:eastAsia="ru-RU"/>
        </w:rPr>
        <w:t>         Упражнение «Дружная семья»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Эти пальчики щипают,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181818"/>
          <w:sz w:val="28"/>
          <w:szCs w:val="28"/>
          <w:lang w:eastAsia="ru-RU"/>
        </w:rPr>
        <w:t>(большим и указательным пальцем щипаем ладонь другой руки)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Эти пальчики гуляют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181818"/>
          <w:sz w:val="28"/>
          <w:szCs w:val="28"/>
          <w:lang w:eastAsia="ru-RU"/>
        </w:rPr>
        <w:t>(</w:t>
      </w:r>
      <w:proofErr w:type="gramStart"/>
      <w:r w:rsidRPr="00C71476">
        <w:rPr>
          <w:b/>
          <w:bCs/>
          <w:color w:val="181818"/>
          <w:sz w:val="28"/>
          <w:szCs w:val="28"/>
          <w:lang w:eastAsia="ru-RU"/>
        </w:rPr>
        <w:t>Указательный</w:t>
      </w:r>
      <w:proofErr w:type="gramEnd"/>
      <w:r w:rsidRPr="00C71476">
        <w:rPr>
          <w:b/>
          <w:bCs/>
          <w:color w:val="181818"/>
          <w:sz w:val="28"/>
          <w:szCs w:val="28"/>
          <w:lang w:eastAsia="ru-RU"/>
        </w:rPr>
        <w:t xml:space="preserve"> и средний идут по другой руке)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Эти любят поболтать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181818"/>
          <w:sz w:val="28"/>
          <w:szCs w:val="28"/>
          <w:lang w:eastAsia="ru-RU"/>
        </w:rPr>
        <w:t>(средний и безымянный шевелятся, трутся друг об друга)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Эти тихо подремать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181818"/>
          <w:sz w:val="28"/>
          <w:szCs w:val="28"/>
          <w:lang w:eastAsia="ru-RU"/>
        </w:rPr>
        <w:t>(безымянный и мизинец прижимаем к ладони)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 xml:space="preserve">А </w:t>
      </w:r>
      <w:proofErr w:type="gramStart"/>
      <w:r w:rsidRPr="00C71476">
        <w:rPr>
          <w:color w:val="181818"/>
          <w:sz w:val="28"/>
          <w:szCs w:val="28"/>
          <w:lang w:eastAsia="ru-RU"/>
        </w:rPr>
        <w:t>большой</w:t>
      </w:r>
      <w:proofErr w:type="gramEnd"/>
      <w:r w:rsidRPr="00C71476">
        <w:rPr>
          <w:color w:val="181818"/>
          <w:sz w:val="28"/>
          <w:szCs w:val="28"/>
          <w:lang w:eastAsia="ru-RU"/>
        </w:rPr>
        <w:t xml:space="preserve"> с мизинцем братцем могут чисто умываться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181818"/>
          <w:sz w:val="28"/>
          <w:szCs w:val="28"/>
          <w:lang w:eastAsia="ru-RU"/>
        </w:rPr>
        <w:t>(крутим большим пальцем вокруг мизинца)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Существует  масса упражнений, развивающих мелкую моторику пальцев рук: «Угадай на ощупь», «Из чего предмет», «Найди такой же», «Чудесный мешочек». «Что в черном ящике», «Обведи похожий», «Лабиринты», «Графический диктант», «Пальчиковые игры».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 xml:space="preserve">Так же очень полезно использовать приемы массажа и </w:t>
      </w:r>
      <w:proofErr w:type="spellStart"/>
      <w:r w:rsidRPr="00C71476">
        <w:rPr>
          <w:color w:val="181818"/>
          <w:sz w:val="28"/>
          <w:szCs w:val="28"/>
          <w:lang w:eastAsia="ru-RU"/>
        </w:rPr>
        <w:t>самомассажа</w:t>
      </w:r>
      <w:proofErr w:type="spellEnd"/>
      <w:r w:rsidRPr="00C71476">
        <w:rPr>
          <w:color w:val="181818"/>
          <w:sz w:val="28"/>
          <w:szCs w:val="28"/>
          <w:lang w:eastAsia="ru-RU"/>
        </w:rPr>
        <w:t>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106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 xml:space="preserve">1.      Массаж пальцев, начиная </w:t>
      </w:r>
      <w:proofErr w:type="gramStart"/>
      <w:r w:rsidRPr="00C71476">
        <w:rPr>
          <w:color w:val="181818"/>
          <w:sz w:val="28"/>
          <w:szCs w:val="28"/>
          <w:lang w:eastAsia="ru-RU"/>
        </w:rPr>
        <w:t>с</w:t>
      </w:r>
      <w:proofErr w:type="gramEnd"/>
      <w:r w:rsidRPr="00C71476">
        <w:rPr>
          <w:color w:val="181818"/>
          <w:sz w:val="28"/>
          <w:szCs w:val="28"/>
          <w:lang w:eastAsia="ru-RU"/>
        </w:rPr>
        <w:t xml:space="preserve"> большого и до мизинца. Растирают сначала подушечку пальца, затем медленно опускаются к его основанию.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106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2.      Массаж ладонных поверхностей каменными, металлическими или стеклянными шариками. Детям предлагаются шарики, которые можно просто вертеть в руках, щелкать по ним пальцами и стрелять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106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3.      Массаж грецкими орехами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106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4.      Предлагается катать 2 ореха между ладонями; прокатывать 1 орех между пальцами, удерживать несколько орехов между растопыренными пальцами ведущей руки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1069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181818"/>
          <w:sz w:val="28"/>
          <w:szCs w:val="28"/>
          <w:lang w:eastAsia="ru-RU"/>
        </w:rPr>
        <w:t>5.      Скатай шарики. Ребенку дают лист папирусной бумаги размером 5х5 см. и предлагают скатать из нее шарик, действовать надо одной рукой, вытянув ее вперед, а вторую спустить вниз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708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000000"/>
          <w:sz w:val="28"/>
          <w:szCs w:val="28"/>
          <w:lang w:eastAsia="ru-RU"/>
        </w:rPr>
        <w:t>Упражнения на развитие мелкой моторики с помощью простого карандаша: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000000"/>
          <w:sz w:val="28"/>
          <w:szCs w:val="28"/>
          <w:lang w:eastAsia="ru-RU"/>
        </w:rPr>
        <w:t>1.      Упражнение «Волчок»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708"/>
        <w:jc w:val="both"/>
        <w:rPr>
          <w:color w:val="181818"/>
          <w:sz w:val="28"/>
          <w:szCs w:val="28"/>
          <w:lang w:eastAsia="ru-RU"/>
        </w:rPr>
      </w:pPr>
      <w:r w:rsidRPr="00C71476">
        <w:rPr>
          <w:i/>
          <w:iCs/>
          <w:color w:val="000000"/>
          <w:sz w:val="28"/>
          <w:szCs w:val="28"/>
          <w:lang w:eastAsia="ru-RU"/>
        </w:rPr>
        <w:t>(Вращение карандаша на столе указательным и большим пальцами).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По столу куги катаю,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Карандаш не выпускаю.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eastAsia="ru-RU"/>
        </w:rPr>
      </w:pPr>
      <w:proofErr w:type="gramStart"/>
      <w:r w:rsidRPr="00C71476">
        <w:rPr>
          <w:i/>
          <w:iCs/>
          <w:color w:val="000000"/>
          <w:sz w:val="28"/>
          <w:szCs w:val="28"/>
          <w:lang w:eastAsia="ru-RU"/>
        </w:rPr>
        <w:t>(Вращай карандаш на столе двумя пальцами сначала одной руки, а потом другой.</w:t>
      </w:r>
      <w:proofErr w:type="gramEnd"/>
      <w:r w:rsidRPr="00C71476">
        <w:rPr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C71476">
        <w:rPr>
          <w:i/>
          <w:iCs/>
          <w:color w:val="000000"/>
          <w:sz w:val="28"/>
          <w:szCs w:val="28"/>
          <w:lang w:eastAsia="ru-RU"/>
        </w:rPr>
        <w:t>Попробуй сделать тоже большим и средним пальцами).</w:t>
      </w:r>
      <w:proofErr w:type="gramEnd"/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000000"/>
          <w:sz w:val="28"/>
          <w:szCs w:val="28"/>
          <w:lang w:eastAsia="ru-RU"/>
        </w:rPr>
        <w:t>2.      Упражнение «Горка»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i/>
          <w:iCs/>
          <w:color w:val="000000"/>
          <w:sz w:val="28"/>
          <w:szCs w:val="28"/>
          <w:lang w:eastAsia="ru-RU"/>
        </w:rPr>
        <w:t>(Скатывание карандаша с тыльной стороны кисти руки).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Положи карандаш  на тыльную сторону кисти. Наклони руку вниз.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            Придерживай карандаш другой рукой. Пусть он скатится с твоей руки как с горки.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000000"/>
          <w:sz w:val="28"/>
          <w:szCs w:val="28"/>
          <w:lang w:eastAsia="ru-RU"/>
        </w:rPr>
        <w:t>3.      </w:t>
      </w:r>
      <w:r w:rsidRPr="00C71476">
        <w:rPr>
          <w:color w:val="000000"/>
          <w:sz w:val="28"/>
          <w:szCs w:val="28"/>
          <w:lang w:eastAsia="ru-RU"/>
        </w:rPr>
        <w:t> </w:t>
      </w:r>
      <w:r w:rsidRPr="00C71476">
        <w:rPr>
          <w:b/>
          <w:bCs/>
          <w:color w:val="000000"/>
          <w:sz w:val="28"/>
          <w:szCs w:val="28"/>
          <w:lang w:eastAsia="ru-RU"/>
        </w:rPr>
        <w:t>Упражнение «</w:t>
      </w:r>
      <w:proofErr w:type="spellStart"/>
      <w:r w:rsidRPr="00C71476">
        <w:rPr>
          <w:b/>
          <w:bCs/>
          <w:color w:val="000000"/>
          <w:sz w:val="28"/>
          <w:szCs w:val="28"/>
          <w:lang w:eastAsia="ru-RU"/>
        </w:rPr>
        <w:t>Качалочка</w:t>
      </w:r>
      <w:proofErr w:type="spellEnd"/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 </w:t>
      </w:r>
      <w:r w:rsidRPr="00C71476">
        <w:rPr>
          <w:i/>
          <w:iCs/>
          <w:color w:val="000000"/>
          <w:sz w:val="28"/>
          <w:szCs w:val="28"/>
          <w:lang w:eastAsia="ru-RU"/>
        </w:rPr>
        <w:t>(катание карандаша в межпальцевом пространстве)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Карандаш не отдыхает,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Между пальцами гуляет.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81818"/>
          <w:sz w:val="28"/>
          <w:szCs w:val="28"/>
          <w:lang w:eastAsia="ru-RU"/>
        </w:rPr>
      </w:pPr>
      <w:r w:rsidRPr="00C71476">
        <w:rPr>
          <w:i/>
          <w:iCs/>
          <w:color w:val="000000"/>
          <w:sz w:val="28"/>
          <w:szCs w:val="28"/>
          <w:lang w:eastAsia="ru-RU"/>
        </w:rPr>
        <w:t>(Прокати карандаш между пальчиками, постарайся его не уронить)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000000"/>
          <w:sz w:val="28"/>
          <w:szCs w:val="28"/>
          <w:lang w:eastAsia="ru-RU"/>
        </w:rPr>
        <w:t>4.      Упражнение «Ладошка»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left="360"/>
        <w:jc w:val="both"/>
        <w:rPr>
          <w:color w:val="181818"/>
          <w:sz w:val="28"/>
          <w:szCs w:val="28"/>
          <w:lang w:eastAsia="ru-RU"/>
        </w:rPr>
      </w:pPr>
      <w:proofErr w:type="gramStart"/>
      <w:r w:rsidRPr="00C71476">
        <w:rPr>
          <w:i/>
          <w:iCs/>
          <w:color w:val="000000"/>
          <w:sz w:val="28"/>
          <w:szCs w:val="28"/>
          <w:lang w:eastAsia="ru-RU"/>
        </w:rPr>
        <w:t>(обрисовка тупым концом карандаша ладони, лежащей на столе, массируя карандашом</w:t>
      </w:r>
      <w:proofErr w:type="gramEnd"/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i/>
          <w:iCs/>
          <w:color w:val="000000"/>
          <w:sz w:val="28"/>
          <w:szCs w:val="28"/>
          <w:lang w:eastAsia="ru-RU"/>
        </w:rPr>
        <w:t>межпальцевые зоны)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Нарисую я ладошку,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Отдохну потом немножко.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eastAsia="ru-RU"/>
        </w:rPr>
      </w:pPr>
      <w:proofErr w:type="gramStart"/>
      <w:r w:rsidRPr="00C71476">
        <w:rPr>
          <w:i/>
          <w:iCs/>
          <w:color w:val="000000"/>
          <w:sz w:val="28"/>
          <w:szCs w:val="28"/>
          <w:lang w:eastAsia="ru-RU"/>
        </w:rPr>
        <w:t>(Положи на стол ладонь.</w:t>
      </w:r>
      <w:proofErr w:type="gramEnd"/>
      <w:r w:rsidRPr="00C71476">
        <w:rPr>
          <w:i/>
          <w:iCs/>
          <w:color w:val="000000"/>
          <w:sz w:val="28"/>
          <w:szCs w:val="28"/>
          <w:lang w:eastAsia="ru-RU"/>
        </w:rPr>
        <w:t xml:space="preserve"> Широко раздвинь пальцы. </w:t>
      </w:r>
      <w:proofErr w:type="gramStart"/>
      <w:r w:rsidRPr="00C71476">
        <w:rPr>
          <w:i/>
          <w:iCs/>
          <w:color w:val="000000"/>
          <w:sz w:val="28"/>
          <w:szCs w:val="28"/>
          <w:lang w:eastAsia="ru-RU"/>
        </w:rPr>
        <w:t xml:space="preserve">Обведи несколько раз палец </w:t>
      </w:r>
      <w:proofErr w:type="spellStart"/>
      <w:r w:rsidRPr="00C71476">
        <w:rPr>
          <w:i/>
          <w:iCs/>
          <w:color w:val="000000"/>
          <w:sz w:val="28"/>
          <w:szCs w:val="28"/>
          <w:lang w:eastAsia="ru-RU"/>
        </w:rPr>
        <w:t>тцпым</w:t>
      </w:r>
      <w:proofErr w:type="spellEnd"/>
      <w:r w:rsidRPr="00C71476">
        <w:rPr>
          <w:i/>
          <w:iCs/>
          <w:color w:val="000000"/>
          <w:sz w:val="28"/>
          <w:szCs w:val="28"/>
          <w:lang w:eastAsia="ru-RU"/>
        </w:rPr>
        <w:t xml:space="preserve"> концом карандаша).</w:t>
      </w:r>
      <w:proofErr w:type="gramEnd"/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Таланты детей находятся на кончиках их пальцев. Так давайте же их целенаправленно развивать каждый день</w:t>
      </w:r>
      <w:proofErr w:type="gramStart"/>
      <w:r w:rsidRPr="00C71476">
        <w:rPr>
          <w:color w:val="000000"/>
          <w:sz w:val="28"/>
          <w:szCs w:val="28"/>
          <w:lang w:eastAsia="ru-RU"/>
        </w:rPr>
        <w:t>.</w:t>
      </w:r>
      <w:proofErr w:type="gramEnd"/>
      <w:r w:rsidRPr="00C71476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71476">
        <w:rPr>
          <w:color w:val="000000"/>
          <w:sz w:val="28"/>
          <w:szCs w:val="28"/>
          <w:lang w:eastAsia="ru-RU"/>
        </w:rPr>
        <w:t>п</w:t>
      </w:r>
      <w:proofErr w:type="gramEnd"/>
      <w:r w:rsidRPr="00C71476">
        <w:rPr>
          <w:color w:val="000000"/>
          <w:sz w:val="28"/>
          <w:szCs w:val="28"/>
          <w:lang w:eastAsia="ru-RU"/>
        </w:rPr>
        <w:t>роводя пальчиковую гимнастику, развивая графические навыки.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Играя и занимаясь с ребенком, вы сами получите огромное удовольствие, а упражнения помогут ребенку полноценно развиваться и подготовиться к школе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 </w:t>
      </w:r>
    </w:p>
    <w:p w:rsid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 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b/>
          <w:bCs/>
          <w:color w:val="000000"/>
          <w:sz w:val="28"/>
          <w:szCs w:val="28"/>
          <w:lang w:eastAsia="ru-RU"/>
        </w:rPr>
        <w:t>Литература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1.      От рождения до школы. Примерная общеобразовательная программа дошкольного образования.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 xml:space="preserve">2.      Лапина И.В.  Адаптация детей при поступлении в детский сад: программа, психолого-педагогическое сопровождение, комплексные занятия. – Волгоград.: Издательство «Учитель». – 127 </w:t>
      </w:r>
      <w:proofErr w:type="gramStart"/>
      <w:r w:rsidRPr="00C71476">
        <w:rPr>
          <w:color w:val="000000"/>
          <w:sz w:val="28"/>
          <w:szCs w:val="28"/>
          <w:lang w:eastAsia="ru-RU"/>
        </w:rPr>
        <w:t>с</w:t>
      </w:r>
      <w:proofErr w:type="gramEnd"/>
      <w:r w:rsidRPr="00C71476">
        <w:rPr>
          <w:color w:val="000000"/>
          <w:sz w:val="28"/>
          <w:szCs w:val="28"/>
          <w:lang w:eastAsia="ru-RU"/>
        </w:rPr>
        <w:t>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3.       Соколовская Н.В. Адаптация ребенка к условиям детского сада. – Издательство «Учитель», 2008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4.      Справочник педагога-психолога №8, 2013 г.</w:t>
      </w:r>
    </w:p>
    <w:p w:rsidR="00C71476" w:rsidRPr="00C71476" w:rsidRDefault="00C71476" w:rsidP="00C71476">
      <w:pPr>
        <w:widowControl/>
        <w:shd w:val="clear" w:color="auto" w:fill="FFFFFF"/>
        <w:autoSpaceDE/>
        <w:autoSpaceDN/>
        <w:spacing w:line="360" w:lineRule="auto"/>
        <w:jc w:val="both"/>
        <w:rPr>
          <w:color w:val="181818"/>
          <w:sz w:val="28"/>
          <w:szCs w:val="28"/>
          <w:lang w:eastAsia="ru-RU"/>
        </w:rPr>
      </w:pPr>
      <w:r w:rsidRPr="00C71476">
        <w:rPr>
          <w:color w:val="000000"/>
          <w:sz w:val="28"/>
          <w:szCs w:val="28"/>
          <w:lang w:eastAsia="ru-RU"/>
        </w:rPr>
        <w:t> </w:t>
      </w:r>
    </w:p>
    <w:p w:rsidR="00C516CE" w:rsidRDefault="00C516CE">
      <w:pPr>
        <w:pStyle w:val="a3"/>
        <w:rPr>
          <w:b/>
          <w:sz w:val="30"/>
        </w:rPr>
      </w:pPr>
    </w:p>
    <w:sectPr w:rsidR="00C516CE" w:rsidSect="005E5093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437E99"/>
    <w:rsid w:val="00515159"/>
    <w:rsid w:val="005E5093"/>
    <w:rsid w:val="007535EA"/>
    <w:rsid w:val="007E19D9"/>
    <w:rsid w:val="00857D65"/>
    <w:rsid w:val="00C516CE"/>
    <w:rsid w:val="00C71476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0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E5093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093"/>
    <w:rPr>
      <w:sz w:val="28"/>
      <w:szCs w:val="28"/>
    </w:rPr>
  </w:style>
  <w:style w:type="paragraph" w:styleId="a4">
    <w:name w:val="Title"/>
    <w:basedOn w:val="a"/>
    <w:uiPriority w:val="1"/>
    <w:qFormat/>
    <w:rsid w:val="005E5093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E5093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E5093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2022-02-27T17:25:00Z</dcterms:modified>
</cp:coreProperties>
</file>